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CF" w:rsidRPr="00A433CF" w:rsidRDefault="00A433CF" w:rsidP="00A433CF">
      <w:pPr>
        <w:pStyle w:val="a3"/>
        <w:shd w:val="clear" w:color="auto" w:fill="FFFEF5"/>
        <w:spacing w:before="0" w:beforeAutospacing="0" w:after="150" w:afterAutospacing="0" w:line="260" w:lineRule="atLeast"/>
        <w:ind w:left="-284"/>
        <w:jc w:val="center"/>
        <w:rPr>
          <w:color w:val="333333"/>
          <w:sz w:val="28"/>
          <w:szCs w:val="28"/>
        </w:rPr>
      </w:pPr>
      <w:r w:rsidRPr="00A433CF">
        <w:rPr>
          <w:b/>
          <w:bCs/>
          <w:color w:val="FF0000"/>
          <w:sz w:val="28"/>
          <w:szCs w:val="28"/>
        </w:rPr>
        <w:t>МЕТОДИЧЕСКАЯ РАБОТА</w:t>
      </w:r>
    </w:p>
    <w:p w:rsidR="00A433CF" w:rsidRPr="00A433CF" w:rsidRDefault="00A433CF" w:rsidP="00A433CF">
      <w:pPr>
        <w:pStyle w:val="a3"/>
        <w:shd w:val="clear" w:color="auto" w:fill="FFFEF5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A433CF">
        <w:rPr>
          <w:color w:val="333333"/>
          <w:sz w:val="28"/>
          <w:szCs w:val="28"/>
        </w:rPr>
        <w:t> </w:t>
      </w:r>
    </w:p>
    <w:p w:rsidR="00A433CF" w:rsidRPr="00A433CF" w:rsidRDefault="00A433CF" w:rsidP="00A433CF">
      <w:pPr>
        <w:pStyle w:val="a3"/>
        <w:spacing w:before="0" w:beforeAutospacing="0" w:after="150" w:afterAutospacing="0"/>
        <w:ind w:left="-284"/>
        <w:jc w:val="center"/>
        <w:rPr>
          <w:b/>
          <w:bCs/>
          <w:color w:val="FF0000"/>
          <w:sz w:val="28"/>
          <w:szCs w:val="28"/>
          <w:shd w:val="clear" w:color="auto" w:fill="FFFEF5"/>
        </w:rPr>
      </w:pPr>
      <w:r w:rsidRPr="00A433CF">
        <w:rPr>
          <w:b/>
          <w:bCs/>
          <w:i/>
          <w:iCs/>
          <w:color w:val="0070C0"/>
          <w:sz w:val="28"/>
          <w:szCs w:val="28"/>
          <w:shd w:val="clear" w:color="auto" w:fill="FFFEF5"/>
        </w:rPr>
        <w:t>Уважаемые коллеги! </w:t>
      </w:r>
    </w:p>
    <w:p w:rsidR="00A433CF" w:rsidRPr="00A433CF" w:rsidRDefault="00A433CF" w:rsidP="00A433CF">
      <w:pPr>
        <w:pStyle w:val="a3"/>
        <w:spacing w:before="0" w:beforeAutospacing="0" w:after="150" w:afterAutospacing="0"/>
        <w:ind w:left="-284"/>
        <w:jc w:val="center"/>
        <w:rPr>
          <w:b/>
          <w:bCs/>
          <w:i/>
          <w:iCs/>
          <w:color w:val="FF0000"/>
          <w:sz w:val="28"/>
          <w:szCs w:val="28"/>
          <w:shd w:val="clear" w:color="auto" w:fill="FFFEF5"/>
        </w:rPr>
      </w:pPr>
      <w:r w:rsidRPr="00A433CF">
        <w:rPr>
          <w:b/>
          <w:bCs/>
          <w:i/>
          <w:iCs/>
          <w:color w:val="0070C0"/>
          <w:sz w:val="28"/>
          <w:szCs w:val="28"/>
          <w:shd w:val="clear" w:color="auto" w:fill="FFFEF5"/>
        </w:rPr>
        <w:t>Мы рады, что вы решили заглянуть в раздел "методическая работа". Надеемся, что представленный здесь опыт работы окажется полезен вам.</w:t>
      </w:r>
    </w:p>
    <w:p w:rsidR="00A433CF" w:rsidRPr="00A433CF" w:rsidRDefault="00A433CF" w:rsidP="00A433CF">
      <w:pPr>
        <w:pStyle w:val="a3"/>
        <w:spacing w:before="0" w:beforeAutospacing="0" w:after="150" w:afterAutospacing="0"/>
        <w:ind w:left="-284"/>
        <w:jc w:val="center"/>
        <w:rPr>
          <w:b/>
          <w:bCs/>
          <w:i/>
          <w:iCs/>
          <w:color w:val="FF0000"/>
          <w:sz w:val="28"/>
          <w:szCs w:val="28"/>
          <w:shd w:val="clear" w:color="auto" w:fill="FFFEF5"/>
        </w:rPr>
      </w:pPr>
      <w:r w:rsidRPr="00A433CF">
        <w:rPr>
          <w:b/>
          <w:bCs/>
          <w:i/>
          <w:iCs/>
          <w:color w:val="FF0000"/>
          <w:sz w:val="28"/>
          <w:szCs w:val="28"/>
          <w:shd w:val="clear" w:color="auto" w:fill="FFFEF5"/>
        </w:rPr>
        <w:t> </w:t>
      </w:r>
    </w:p>
    <w:p w:rsidR="00A433CF" w:rsidRPr="00A433CF" w:rsidRDefault="00A433CF" w:rsidP="00A433CF">
      <w:pPr>
        <w:pStyle w:val="1"/>
        <w:shd w:val="clear" w:color="auto" w:fill="FFFEF5"/>
        <w:spacing w:before="195" w:beforeAutospacing="0" w:after="105" w:afterAutospacing="0"/>
        <w:rPr>
          <w:bCs w:val="0"/>
          <w:color w:val="E36C0A" w:themeColor="accent6" w:themeShade="BF"/>
          <w:sz w:val="28"/>
          <w:szCs w:val="28"/>
          <w:shd w:val="clear" w:color="auto" w:fill="FFFEF5"/>
        </w:rPr>
      </w:pPr>
      <w:r w:rsidRPr="00A433CF">
        <w:rPr>
          <w:bCs w:val="0"/>
          <w:color w:val="E36C0A" w:themeColor="accent6" w:themeShade="BF"/>
          <w:sz w:val="28"/>
          <w:szCs w:val="28"/>
          <w:shd w:val="clear" w:color="auto" w:fill="FFFEF5"/>
        </w:rPr>
        <w:t>ТЕСТЫ ДЛЯ ВОСПИТАТЕЛЕЙ</w:t>
      </w:r>
    </w:p>
    <w:p w:rsidR="00A433CF" w:rsidRPr="00A433CF" w:rsidRDefault="00A433CF" w:rsidP="00A433CF">
      <w:pPr>
        <w:pStyle w:val="1"/>
        <w:shd w:val="clear" w:color="auto" w:fill="FFFEF5"/>
        <w:spacing w:before="195" w:beforeAutospacing="0" w:after="105" w:afterAutospacing="0"/>
        <w:rPr>
          <w:color w:val="E36C0A" w:themeColor="accent6" w:themeShade="BF"/>
          <w:sz w:val="28"/>
          <w:szCs w:val="28"/>
        </w:rPr>
      </w:pPr>
      <w:r w:rsidRPr="00A433CF">
        <w:rPr>
          <w:noProof/>
          <w:sz w:val="28"/>
          <w:szCs w:val="28"/>
        </w:rPr>
        <w:drawing>
          <wp:inline distT="0" distB="0" distL="0" distR="0" wp14:anchorId="369A8231" wp14:editId="60816D70">
            <wp:extent cx="304800" cy="304800"/>
            <wp:effectExtent l="19050" t="0" r="0" b="0"/>
            <wp:docPr id="96" name="Рисунок 96" descr="http://fkdou-2fso-rf.caduk.ru/images/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kdou-2fso-rf.caduk.ru/images/solnc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CF">
        <w:rPr>
          <w:color w:val="333333"/>
          <w:sz w:val="28"/>
          <w:szCs w:val="28"/>
          <w:shd w:val="clear" w:color="auto" w:fill="FFFEF5"/>
        </w:rPr>
        <w:t xml:space="preserve">  </w:t>
      </w:r>
      <w:hyperlink r:id="rId7" w:tgtFrame="_blank" w:history="1">
        <w:r w:rsidRPr="00A433CF">
          <w:rPr>
            <w:rStyle w:val="a4"/>
            <w:color w:val="008000"/>
            <w:sz w:val="28"/>
            <w:szCs w:val="28"/>
            <w:shd w:val="clear" w:color="auto" w:fill="FFFEF5"/>
          </w:rPr>
          <w:t>ПЕДАГОГИЧЕСКОЙ ОРИЕНТИРОВАННОСТИ</w:t>
        </w:r>
      </w:hyperlink>
    </w:p>
    <w:p w:rsidR="00A433CF" w:rsidRPr="00A433CF" w:rsidRDefault="00A433CF" w:rsidP="00A433C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911860"/>
                <wp:effectExtent l="0" t="0" r="0" b="2540"/>
                <wp:wrapSquare wrapText="bothSides"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3CF" w:rsidRPr="008C1A25" w:rsidRDefault="00A433CF" w:rsidP="00A433C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C1A2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Тест для воспитателей: «Тест педагогической ориентированности».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71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" filled="f" stroked="f">
                <v:path arrowok="t"/>
                <v:textbox style="mso-fit-shape-to-text:t">
                  <w:txbxContent>
                    <w:p w:rsidR="00A433CF" w:rsidRPr="008C1A25" w:rsidRDefault="00A433CF" w:rsidP="00A433C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8C1A2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Тест для воспитателей: «Тест педагогической ориентированности».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3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Тест не только для тех, кто хочет стать педагогом</w:t>
      </w:r>
      <w:r w:rsidRPr="00A433CF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Вы допустили ошибку, и Вам на это указали. Как вы себя поведете? </w:t>
      </w:r>
    </w:p>
    <w:p w:rsidR="00A433CF" w:rsidRPr="00A433CF" w:rsidRDefault="00A433CF" w:rsidP="00A433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Сделаете вид, что не заметили</w:t>
      </w:r>
    </w:p>
    <w:p w:rsidR="00A433CF" w:rsidRPr="00A433CF" w:rsidRDefault="00A433CF" w:rsidP="00A433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Скажете, что перебивать нетактично</w:t>
      </w:r>
    </w:p>
    <w:p w:rsidR="00A433CF" w:rsidRPr="00A433CF" w:rsidRDefault="00A433CF" w:rsidP="00A433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Признаете ошибку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У вас дома живут кошка и собака, вы им дали еду в мисках рядом, но они подрались. Кого вы будете ругать: </w:t>
      </w:r>
    </w:p>
    <w:p w:rsidR="00A433CF" w:rsidRPr="00A433CF" w:rsidRDefault="00A433CF" w:rsidP="00A43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Кошку</w:t>
      </w:r>
    </w:p>
    <w:p w:rsidR="00A433CF" w:rsidRPr="00A433CF" w:rsidRDefault="00A433CF" w:rsidP="00A43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Собаку</w:t>
      </w:r>
    </w:p>
    <w:p w:rsidR="00A433CF" w:rsidRPr="00A433CF" w:rsidRDefault="00A433CF" w:rsidP="00A43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Поступите иначе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3. Вы входите в чистое помещение, и на ваших глазах кто-то из входивших бросил на пол обертку от конфет. Что вы будете делать?</w:t>
      </w:r>
    </w:p>
    <w:p w:rsidR="00A433CF" w:rsidRPr="00A433CF" w:rsidRDefault="00A433CF" w:rsidP="00A433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Пристыдите</w:t>
      </w:r>
    </w:p>
    <w:p w:rsidR="00A433CF" w:rsidRPr="00A433CF" w:rsidRDefault="00A433CF" w:rsidP="00A433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При всех начнете убирать сами</w:t>
      </w:r>
    </w:p>
    <w:p w:rsidR="00A433CF" w:rsidRPr="00A433CF" w:rsidRDefault="00A433CF" w:rsidP="00A433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Прибегнете к намеку.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Часто ли вы помогаете своим друзьям разрешить спор, и удается ли вам это? </w:t>
      </w:r>
    </w:p>
    <w:p w:rsidR="00A433CF" w:rsidRPr="00A433CF" w:rsidRDefault="00A433CF" w:rsidP="00A433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A433CF" w:rsidRPr="00A433CF" w:rsidRDefault="00A433CF" w:rsidP="00A433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lastRenderedPageBreak/>
        <w:t>Да</w:t>
      </w:r>
    </w:p>
    <w:p w:rsidR="00A433CF" w:rsidRPr="00A433CF" w:rsidRDefault="00A433CF" w:rsidP="00A433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Не всегда.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5. Вы спешите на вечер, которого давно ждали, готовились к нему, вы нервничаете,  опаздываете, но вам еще нужно погладить платье. По неосторожности вы прожигаете его. Ваша реакция?</w:t>
      </w:r>
    </w:p>
    <w:p w:rsidR="00A433CF" w:rsidRPr="00A433CF" w:rsidRDefault="00A433CF" w:rsidP="00A43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Истерика, негодование, слезы</w:t>
      </w:r>
    </w:p>
    <w:p w:rsidR="00A433CF" w:rsidRPr="00A433CF" w:rsidRDefault="00A433CF" w:rsidP="00A43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Вы расстроились, но не подаете виду</w:t>
      </w:r>
    </w:p>
    <w:p w:rsidR="00A433CF" w:rsidRPr="00A433CF" w:rsidRDefault="00A433CF" w:rsidP="00A43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Пытаетесь сохранить спокойствие, ищете выход.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6. Представьте себе, что вы идете по улице, и два мальчика ссорятся, дело доходит до драки. Как вы отреагируете?</w:t>
      </w:r>
    </w:p>
    <w:p w:rsidR="00A433CF" w:rsidRPr="00A433CF" w:rsidRDefault="00A433CF" w:rsidP="00A433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Пройдете мимо</w:t>
      </w:r>
    </w:p>
    <w:p w:rsidR="00A433CF" w:rsidRPr="00A433CF" w:rsidRDefault="00A433CF" w:rsidP="00A433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Будете сторонним наблюдателем, но если ситуация изменится, тогда вмешаетесь</w:t>
      </w:r>
    </w:p>
    <w:p w:rsidR="00A433CF" w:rsidRPr="00A433CF" w:rsidRDefault="00A433CF" w:rsidP="00A433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Постараетесь разнять ссорившихся.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7. Представьте себе, что вы явились свидетелем того, как один из мальчиков упал, порвал брюки, его товарищи стали смеяться. Как вы отреагируете?</w:t>
      </w:r>
    </w:p>
    <w:p w:rsidR="00A433CF" w:rsidRPr="00A433CF" w:rsidRDefault="00A433CF" w:rsidP="00A433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Выскажете все детям</w:t>
      </w:r>
    </w:p>
    <w:p w:rsidR="00A433CF" w:rsidRPr="00A433CF" w:rsidRDefault="00A433CF" w:rsidP="00A433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Поднимете мальчика и поможете ему</w:t>
      </w:r>
    </w:p>
    <w:p w:rsidR="00A433CF" w:rsidRPr="00A433CF" w:rsidRDefault="00A433CF" w:rsidP="00A433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Поступите иначе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8. Если бы вам сейчас предложили провести урок в классе, как бы вы поступили?</w:t>
      </w:r>
    </w:p>
    <w:p w:rsidR="00A433CF" w:rsidRPr="00A433CF" w:rsidRDefault="00A433CF" w:rsidP="00A433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Не согласитесь </w:t>
      </w:r>
    </w:p>
    <w:p w:rsidR="00A433CF" w:rsidRPr="00A433CF" w:rsidRDefault="00A433CF" w:rsidP="00A433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Попросите дать возможность подумать </w:t>
      </w:r>
    </w:p>
    <w:p w:rsidR="00A433CF" w:rsidRPr="00A433CF" w:rsidRDefault="00A433CF" w:rsidP="00A433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Согласитесь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Какое настроение у вас бывает в часы досуга? </w:t>
      </w:r>
    </w:p>
    <w:p w:rsidR="00A433CF" w:rsidRPr="00A433CF" w:rsidRDefault="00A433CF" w:rsidP="00A433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Пассивно используете это время </w:t>
      </w:r>
    </w:p>
    <w:p w:rsidR="00A433CF" w:rsidRPr="00A433CF" w:rsidRDefault="00A433CF" w:rsidP="00A433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Активно используете это время </w:t>
      </w:r>
    </w:p>
    <w:p w:rsidR="00A433CF" w:rsidRPr="00A433CF" w:rsidRDefault="00A433CF" w:rsidP="00A433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Мечтаете.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10. Представьте себе, что вы ученик старшего класса и не выучили урок. Как вы будете себя вести?</w:t>
      </w:r>
    </w:p>
    <w:p w:rsidR="00A433CF" w:rsidRPr="00A433CF" w:rsidRDefault="00A433CF" w:rsidP="00A433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Откажетесь отвечать </w:t>
      </w:r>
    </w:p>
    <w:p w:rsidR="00A433CF" w:rsidRPr="00A433CF" w:rsidRDefault="00A433CF" w:rsidP="00A433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Попытаетесь ответить </w:t>
      </w:r>
    </w:p>
    <w:p w:rsidR="00A433CF" w:rsidRPr="00A433CF" w:rsidRDefault="00A433CF" w:rsidP="00A433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Придумаете иной выход.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11. Если у вас плохое настроение, отражается ли оно на окружающих вас людях?</w:t>
      </w:r>
    </w:p>
    <w:p w:rsidR="00A433CF" w:rsidRPr="00A433CF" w:rsidRDefault="00A433CF" w:rsidP="00A433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A433CF" w:rsidRPr="00A433CF" w:rsidRDefault="00A433CF" w:rsidP="00A433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A433CF" w:rsidRPr="00A433CF" w:rsidRDefault="00A433CF" w:rsidP="00A433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Иногда.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12. Вы явились свидетелем того, что двое детей не поделили игрушку. Что вы сделаете?</w:t>
      </w:r>
    </w:p>
    <w:p w:rsidR="00A433CF" w:rsidRPr="00A433CF" w:rsidRDefault="00A433CF" w:rsidP="00A433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Возьмете ее у них</w:t>
      </w:r>
    </w:p>
    <w:p w:rsidR="00A433CF" w:rsidRPr="00A433CF" w:rsidRDefault="00A433CF" w:rsidP="00A433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Попытаетесь уговорить, советуя вместе поиграть</w:t>
      </w:r>
    </w:p>
    <w:p w:rsidR="00A433CF" w:rsidRPr="00A433CF" w:rsidRDefault="00A433CF" w:rsidP="00A433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Дадите такую же.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13. Как бы вы повели себя с человеком, который вам неприятен?</w:t>
      </w:r>
    </w:p>
    <w:p w:rsidR="00A433CF" w:rsidRPr="00A433CF" w:rsidRDefault="00A433CF" w:rsidP="00A43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Не станете замечать его </w:t>
      </w:r>
    </w:p>
    <w:p w:rsidR="00A433CF" w:rsidRPr="00A433CF" w:rsidRDefault="00A433CF" w:rsidP="00A43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Все равно будете с ним общаться </w:t>
      </w:r>
    </w:p>
    <w:p w:rsidR="00A433CF" w:rsidRPr="00A433CF" w:rsidRDefault="00A433CF" w:rsidP="00A43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Преодолеете себя и будете искать в нем хорошее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Вы попали в новое общество, где вас не знают. Как вы будете себя вести, чтобы вас признали? </w:t>
      </w:r>
    </w:p>
    <w:p w:rsidR="00A433CF" w:rsidRPr="00A433CF" w:rsidRDefault="00A433CF" w:rsidP="00A433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Больше говорить </w:t>
      </w:r>
    </w:p>
    <w:p w:rsidR="00A433CF" w:rsidRPr="00A433CF" w:rsidRDefault="00A433CF" w:rsidP="00A433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Больше слушать </w:t>
      </w:r>
    </w:p>
    <w:p w:rsidR="00A433CF" w:rsidRPr="00A433CF" w:rsidRDefault="00A433CF" w:rsidP="00A433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Найдете другие пути.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15. Часто ли вы уверены в своем успехе? </w:t>
      </w:r>
    </w:p>
    <w:p w:rsidR="00A433CF" w:rsidRPr="00A433CF" w:rsidRDefault="00A433CF" w:rsidP="00A433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A433CF" w:rsidRPr="00A433CF" w:rsidRDefault="00A433CF" w:rsidP="00A433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:rsidR="00A433CF" w:rsidRPr="00A433CF" w:rsidRDefault="00A433CF" w:rsidP="00A433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Не всегда.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16. Можете ли вы свободно общаться с людьми?</w:t>
      </w:r>
    </w:p>
    <w:p w:rsidR="00A433CF" w:rsidRPr="00A433CF" w:rsidRDefault="00A433CF" w:rsidP="00A433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A433CF" w:rsidRPr="00A433CF" w:rsidRDefault="00A433CF" w:rsidP="00A433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Зависит от настроения</w:t>
      </w:r>
    </w:p>
    <w:p w:rsidR="00A433CF" w:rsidRPr="00A433CF" w:rsidRDefault="00A433CF" w:rsidP="00A433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Да.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17. Вы ждете автобус, до прихода которого осталось несколько минут (10—15), к вам подходит женщина и просит посмотреть за ребенком минут 5, обещая быстро вернуться из аптеки, расположенной рядом с остановкой. Проходит время, идет автобус, но женщины нет, а автобус последний. Что вы будете делать? </w:t>
      </w:r>
    </w:p>
    <w:p w:rsidR="00A433CF" w:rsidRPr="00A433CF" w:rsidRDefault="00A433CF" w:rsidP="00A433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Уедете</w:t>
      </w:r>
    </w:p>
    <w:p w:rsidR="00A433CF" w:rsidRPr="00A433CF" w:rsidRDefault="00A433CF" w:rsidP="00A433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Останетесь</w:t>
      </w:r>
    </w:p>
    <w:p w:rsidR="00A433CF" w:rsidRPr="00A433CF" w:rsidRDefault="00A433CF" w:rsidP="00A433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Найдете выход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18. На что вы предпочитаете смотреть при знакомстве? </w:t>
      </w:r>
    </w:p>
    <w:p w:rsidR="00A433CF" w:rsidRPr="00A433CF" w:rsidRDefault="00A433CF" w:rsidP="00A433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На одежду </w:t>
      </w:r>
    </w:p>
    <w:p w:rsidR="00A433CF" w:rsidRPr="00A433CF" w:rsidRDefault="00A433CF" w:rsidP="00A433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На манеру держаться </w:t>
      </w:r>
    </w:p>
    <w:p w:rsidR="00A433CF" w:rsidRPr="00A433CF" w:rsidRDefault="00A433CF" w:rsidP="00A433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На глаза.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 В магазине большая очередь, вам нужно купить нужную вещь. Как вы поступите? </w:t>
      </w:r>
    </w:p>
    <w:p w:rsidR="00A433CF" w:rsidRPr="00A433CF" w:rsidRDefault="00A433CF" w:rsidP="00A433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Постоите </w:t>
      </w:r>
    </w:p>
    <w:p w:rsidR="00A433CF" w:rsidRPr="00A433CF" w:rsidRDefault="00A433CF" w:rsidP="00A433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Уйдете </w:t>
      </w:r>
    </w:p>
    <w:p w:rsidR="00A433CF" w:rsidRPr="00A433CF" w:rsidRDefault="00A433CF" w:rsidP="00A433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Предпримете еще что-нибудь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20. Если бы у вас был выбор, чтобы вы предпочли для себя? </w:t>
      </w:r>
    </w:p>
    <w:p w:rsidR="00A433CF" w:rsidRPr="00A433CF" w:rsidRDefault="00A433CF" w:rsidP="00A433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Шить </w:t>
      </w:r>
    </w:p>
    <w:p w:rsidR="00A433CF" w:rsidRPr="00A433CF" w:rsidRDefault="00A433CF" w:rsidP="00A433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Вязать </w:t>
      </w:r>
    </w:p>
    <w:p w:rsidR="00A433CF" w:rsidRPr="00A433CF" w:rsidRDefault="00A433CF" w:rsidP="00A433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И то, и другое.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21. Вы едете на вечер, и на вас изящная обувь. Вы спешите и решили идти коротким путем, но там большая лужа. Что вы решите?</w:t>
      </w:r>
    </w:p>
    <w:p w:rsidR="00A433CF" w:rsidRPr="00A433CF" w:rsidRDefault="00A433CF" w:rsidP="00A433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Вернетесь </w:t>
      </w:r>
    </w:p>
    <w:p w:rsidR="00A433CF" w:rsidRPr="00A433CF" w:rsidRDefault="00A433CF" w:rsidP="00A433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Пойдете прямо </w:t>
      </w:r>
    </w:p>
    <w:p w:rsidR="00A433CF" w:rsidRPr="00A433CF" w:rsidRDefault="00A433CF" w:rsidP="00A433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Примете иное решение.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22. Вы видите человека, который смеется. Ваша реакция на это?</w:t>
      </w:r>
    </w:p>
    <w:p w:rsidR="00A433CF" w:rsidRPr="00A433CF" w:rsidRDefault="00A433CF" w:rsidP="00A433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Не прореагируете </w:t>
      </w:r>
    </w:p>
    <w:p w:rsidR="00A433CF" w:rsidRPr="00A433CF" w:rsidRDefault="00A433CF" w:rsidP="00A433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Улыбнетесь </w:t>
      </w:r>
    </w:p>
    <w:p w:rsidR="00A433CF" w:rsidRPr="00A433CF" w:rsidRDefault="00A433CF" w:rsidP="00A433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Удивитесь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23. К вам обратился человек в трудную минуту, ищет у вас сочувствия. Как вы поступите?</w:t>
      </w:r>
    </w:p>
    <w:p w:rsidR="00A433CF" w:rsidRPr="00A433CF" w:rsidRDefault="00A433CF" w:rsidP="00A433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Дадите совет, как справиться с трудностями </w:t>
      </w:r>
    </w:p>
    <w:p w:rsidR="00A433CF" w:rsidRPr="00A433CF" w:rsidRDefault="00A433CF" w:rsidP="00A433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Просто выслушаете и посочувствуете </w:t>
      </w:r>
    </w:p>
    <w:p w:rsidR="00A433CF" w:rsidRPr="00A433CF" w:rsidRDefault="00A433CF" w:rsidP="00A433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Будете помогать.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24. Что вы сделаете, если у вас в группе с первых дней сложатся недоброжелательные отношения?</w:t>
      </w:r>
    </w:p>
    <w:p w:rsidR="00A433CF" w:rsidRPr="00A433CF" w:rsidRDefault="00A433CF" w:rsidP="00A433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Будете избегать конфликтов </w:t>
      </w:r>
    </w:p>
    <w:p w:rsidR="00A433CF" w:rsidRPr="00A433CF" w:rsidRDefault="00A433CF" w:rsidP="00A433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Заставите себя сказать: “Я не прав, даже если, на ваш взгляд, вы правы" </w:t>
      </w:r>
    </w:p>
    <w:p w:rsidR="00A433CF" w:rsidRPr="00A433CF" w:rsidRDefault="00A433CF" w:rsidP="00A433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Докажете свою “правоту”.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25. Какие качества вы больше всего цените в людях?</w:t>
      </w:r>
    </w:p>
    <w:p w:rsidR="00A433CF" w:rsidRPr="00A433CF" w:rsidRDefault="00A433CF" w:rsidP="00A433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Доброта </w:t>
      </w:r>
    </w:p>
    <w:p w:rsidR="00A433CF" w:rsidRPr="00A433CF" w:rsidRDefault="00A433CF" w:rsidP="00A433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Решительность </w:t>
      </w:r>
    </w:p>
    <w:p w:rsidR="00A433CF" w:rsidRPr="00A433CF" w:rsidRDefault="00A433CF" w:rsidP="00A433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Терпимость. 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Подведите итог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. За ответы </w:t>
      </w: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“a” — 2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 балла; за ответы </w:t>
      </w: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“b” — 1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 балл; за ответы </w:t>
      </w: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“c” — 0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 баллов. Суммируйте их.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t>Вы набрали менее 20 баллов.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 xml:space="preserve"> Вы обладаете отличными задатками, чтобы эффективно влиять на окружающих, у вас есть способности учить, воспитывать, управлять людьми, вы обладаете силой убеждения, можете быть хорошим учителем, воспитателем, психологом.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t>Вы набрали от 20 до 30 баллов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>. Вы оцениваете себя реально, но вы чересчур сдержанны, и это иногда может быть истолковано как равнодушие. У вас есть возможность потренироваться в выработке быстрой и правильной реакции на происходящее, и тогда вы сможете быть педагогом.</w:t>
      </w:r>
    </w:p>
    <w:p w:rsidR="00A433CF" w:rsidRPr="00A433CF" w:rsidRDefault="00A433CF" w:rsidP="00A433CF">
      <w:pPr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t>Вы набрали более 30 баллов</w:t>
      </w:r>
      <w:r w:rsidRPr="00A433CF">
        <w:rPr>
          <w:rFonts w:ascii="Times New Roman" w:eastAsia="Times New Roman" w:hAnsi="Times New Roman" w:cs="Times New Roman"/>
          <w:sz w:val="28"/>
          <w:szCs w:val="28"/>
        </w:rPr>
        <w:t>. Вы несколько самоуверенны, вам надо стать более самостоятельными и терпеливыми, однако вы достаточно сообразительны, чтобы не попасть впросак; отдельные ошибки, которые вы допускаете, связаны скорее не с незнанием чего-то, а с невнимательностью. </w:t>
      </w:r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  <w:r w:rsidRPr="00A433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504125" wp14:editId="01E01205">
            <wp:extent cx="304800" cy="304800"/>
            <wp:effectExtent l="19050" t="0" r="0" b="0"/>
            <wp:docPr id="1" name="Рисунок 99" descr="http://fkdou-2fso-rf.caduk.ru/images/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kdou-2fso-rf.caduk.ru/images/solnc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CF">
        <w:rPr>
          <w:rFonts w:ascii="Times New Roman" w:hAnsi="Times New Roman" w:cs="Times New Roman"/>
          <w:color w:val="333333"/>
          <w:sz w:val="28"/>
          <w:szCs w:val="28"/>
          <w:shd w:val="clear" w:color="auto" w:fill="FFFEF5"/>
        </w:rPr>
        <w:t> </w:t>
      </w:r>
      <w:hyperlink r:id="rId8" w:tgtFrame="_blank" w:history="1">
        <w:r w:rsidRPr="00A433CF">
          <w:rPr>
            <w:rStyle w:val="a4"/>
            <w:rFonts w:ascii="Times New Roman" w:hAnsi="Times New Roman" w:cs="Times New Roman"/>
            <w:color w:val="008000"/>
            <w:sz w:val="28"/>
            <w:szCs w:val="28"/>
            <w:u w:val="single"/>
            <w:shd w:val="clear" w:color="auto" w:fill="FFFEF5"/>
          </w:rPr>
          <w:t>ПСИХОЛОГИЧЕСКИЙ КЛИМАТ В КОЛЛЕКТИВЕ</w:t>
        </w:r>
      </w:hyperlink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</w:p>
    <w:p w:rsidR="00A433CF" w:rsidRPr="00A433CF" w:rsidRDefault="00A433CF" w:rsidP="00A433CF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EF5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3CF" w:rsidRPr="00A433CF" w:rsidRDefault="00A433CF" w:rsidP="00A433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33CF" w:rsidRPr="00A433CF" w:rsidRDefault="00A433CF" w:rsidP="00A433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911860"/>
                <wp:effectExtent l="0" t="0" r="0" b="2540"/>
                <wp:wrapSquare wrapText="bothSides"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3CF" w:rsidRPr="000613DD" w:rsidRDefault="00A433CF" w:rsidP="00A433C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613DD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Тест для воспитателя: «Психологический климат в коллективе».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67.75pt;height:71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" filled="f" stroked="f">
                <v:path arrowok="t"/>
                <v:textbox style="mso-fit-shape-to-text:t">
                  <w:txbxContent>
                    <w:p w:rsidR="00A433CF" w:rsidRPr="000613DD" w:rsidRDefault="00A433CF" w:rsidP="00A433C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0613DD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Тест для воспитателя: «Психологический климат в коллективе».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t>В какой степени Вы удовлетворены: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Вашей работой в детском саду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Вашими взаимоотношениями с коллегами 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Заботой администрации об удовлетворении ваших нужд.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Готовность коллег оказать помощь в работе.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Настроением в коллективе (его жизнерадостностью, оптимизмом).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Культурной и интеллектуальной атмосферой в коллективе. 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Тем, в какой мере администрация прислушивается к вашим замечаниям и предложениям, о работе детского сада.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Культурно - массовыми мероприятиями, совместным отдыхом.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Тем, насколько доброжелательно и объективно оценивается ваша работа.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Отношением коллектива к работе.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Организованностью и порядком в работе детского сада.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Творческой атмосферой в коллективе.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Вашими отношениями с руководителями.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Согласованностью и единством действий педагогов.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Тем, насколько рационально используются Ваши силы и время на работе.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Материально-технической базой детского сада.</w:t>
      </w:r>
    </w:p>
    <w:p w:rsidR="00A433CF" w:rsidRPr="00A433CF" w:rsidRDefault="00A433CF" w:rsidP="00A433CF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Отсутствием “показухи” и формализма в работе.</w:t>
      </w:r>
    </w:p>
    <w:p w:rsidR="00A433CF" w:rsidRPr="00A433CF" w:rsidRDefault="00A433CF" w:rsidP="00A433CF">
      <w:pPr>
        <w:rPr>
          <w:rFonts w:ascii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полностью согласны, то поставьте оценку - 5</w:t>
      </w: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Если скорее согласны - 4</w:t>
      </w: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равной мере и согласны и нет - 3</w:t>
      </w: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Скорее не согласны - 2</w:t>
      </w: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Совершенно не согласны - 1</w:t>
      </w: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433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1FFAAC" wp14:editId="41E05C72">
            <wp:extent cx="304800" cy="304800"/>
            <wp:effectExtent l="19050" t="0" r="0" b="0"/>
            <wp:docPr id="2" name="Рисунок 101" descr="http://fkdou-2fso-rf.caduk.ru/images/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kdou-2fso-rf.caduk.ru/images/solnc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CF">
        <w:rPr>
          <w:rFonts w:ascii="Times New Roman" w:hAnsi="Times New Roman" w:cs="Times New Roman"/>
          <w:color w:val="333333"/>
          <w:sz w:val="28"/>
          <w:szCs w:val="28"/>
          <w:shd w:val="clear" w:color="auto" w:fill="FFFEF5"/>
        </w:rPr>
        <w:t> </w:t>
      </w:r>
      <w:hyperlink r:id="rId9" w:tgtFrame="_blank" w:history="1">
        <w:r w:rsidRPr="00A433CF">
          <w:rPr>
            <w:rStyle w:val="a4"/>
            <w:rFonts w:ascii="Times New Roman" w:hAnsi="Times New Roman" w:cs="Times New Roman"/>
            <w:color w:val="008000"/>
            <w:sz w:val="28"/>
            <w:szCs w:val="28"/>
            <w:u w:val="single"/>
            <w:shd w:val="clear" w:color="auto" w:fill="FFFEF5"/>
          </w:rPr>
          <w:t>ЕСТЬ ЛИ У ВАС ЧУВСТВО ЮМОРА</w:t>
        </w:r>
      </w:hyperlink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911860"/>
                <wp:effectExtent l="0" t="0" r="0" b="2540"/>
                <wp:wrapSquare wrapText="bothSides"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3CF" w:rsidRPr="003B41E6" w:rsidRDefault="00A433CF" w:rsidP="00A433C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B41E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Тест для воспитателей: «Есть ли у Вас чувство юмора?»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67.75pt;height:7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" filled="f" stroked="f">
                <v:path arrowok="t"/>
                <v:textbox style="mso-fit-shape-to-text:t">
                  <w:txbxContent>
                    <w:p w:rsidR="00A433CF" w:rsidRPr="003B41E6" w:rsidRDefault="00A433CF" w:rsidP="00A433C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B41E6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Тест для воспитателей: «Есть ли у Вас чувство юмора?»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3C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Тест-шутка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Любите ли вы смеяться? 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Умеете ли вы с юмором выходить из неприятных ситуаций?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Согласны ли вы с мнением, что брак самая смешная вещь в мире?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Смеётесь ли вы наедине с самим собой, когда читаете или смотрите по телевизору что-нибудь смешное?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Если вы заметили, что вас обманывают, можете ли вы не показать вида?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Рассказывают ли ваши родные, друзья анекдоты весёлые истории?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Если вы находитесь в компании, то хотите ли вы выглядеть самым остроумным, быть центром внимания?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Когда вы в плохом настроении, Вас не раздражает смех окружающих.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Из всех жанров вы предпочитаете комедию.</w:t>
      </w:r>
    </w:p>
    <w:p w:rsidR="00A433CF" w:rsidRPr="00A433CF" w:rsidRDefault="00A433CF" w:rsidP="00A433C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Cs/>
          <w:sz w:val="28"/>
          <w:szCs w:val="28"/>
        </w:rPr>
        <w:t>Считаете ли вы себя человеком с чувством юмора?</w:t>
      </w:r>
    </w:p>
    <w:p w:rsidR="00A433CF" w:rsidRPr="00A433CF" w:rsidRDefault="00A433CF" w:rsidP="00A433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вы утвердительно ответили на 6 и более вопросов, то у вас с чувством юмора все в порядке.</w:t>
      </w:r>
      <w:r w:rsidRPr="00A433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Если же у вас 5 и менее ответов - у вас проблемы.</w:t>
      </w:r>
    </w:p>
    <w:p w:rsidR="00A433CF" w:rsidRPr="00A433CF" w:rsidRDefault="00A433CF" w:rsidP="00A433CF">
      <w:pPr>
        <w:rPr>
          <w:rFonts w:ascii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 ведь улыбка, смех - это показатели здоровья, стабильности и успеха в жизни.  С ним легче преодолевать неприятности.</w:t>
      </w: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433CF" w:rsidRPr="00A433CF" w:rsidRDefault="00A433CF" w:rsidP="00A433CF">
      <w:pPr>
        <w:jc w:val="both"/>
        <w:rPr>
          <w:rFonts w:ascii="Times New Roman" w:hAnsi="Times New Roman" w:cs="Times New Roman"/>
          <w:sz w:val="28"/>
          <w:szCs w:val="28"/>
        </w:rPr>
      </w:pPr>
      <w:r w:rsidRPr="00A433CF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EF5"/>
        </w:rPr>
        <w:drawing>
          <wp:inline distT="0" distB="0" distL="0" distR="0" wp14:anchorId="57476894" wp14:editId="6983EB40">
            <wp:extent cx="304800" cy="304800"/>
            <wp:effectExtent l="19050" t="0" r="0" b="0"/>
            <wp:docPr id="103" name="Рисунок 103" descr="http://fkdou-2fso-rf.caduk.ru/images/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kdou-2fso-rf.caduk.ru/images/solnc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CF">
        <w:rPr>
          <w:rFonts w:ascii="Times New Roman" w:hAnsi="Times New Roman" w:cs="Times New Roman"/>
          <w:color w:val="333333"/>
          <w:sz w:val="28"/>
          <w:szCs w:val="28"/>
          <w:shd w:val="clear" w:color="auto" w:fill="FFFEF5"/>
        </w:rPr>
        <w:t> </w:t>
      </w:r>
      <w:hyperlink r:id="rId10" w:tgtFrame="_blank" w:history="1">
        <w:r w:rsidRPr="00A433CF">
          <w:rPr>
            <w:rStyle w:val="a4"/>
            <w:rFonts w:ascii="Times New Roman" w:hAnsi="Times New Roman" w:cs="Times New Roman"/>
            <w:color w:val="008000"/>
            <w:sz w:val="28"/>
            <w:szCs w:val="28"/>
            <w:shd w:val="clear" w:color="auto" w:fill="FFFEF5"/>
          </w:rPr>
          <w:t>ДИАГНОСТИКА ПРОБЛЕМ ПЕДАГОГА</w:t>
        </w:r>
      </w:hyperlink>
    </w:p>
    <w:p w:rsidR="00A433CF" w:rsidRPr="00A433CF" w:rsidRDefault="00A433CF" w:rsidP="00A43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Тест для воспитателей: «Диагностика проблем педагога».</w:t>
      </w:r>
    </w:p>
    <w:p w:rsidR="00A433CF" w:rsidRPr="00A433CF" w:rsidRDefault="00A433CF" w:rsidP="00A43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проведении каких видов занятий вы испытываете трудности?  </w:t>
      </w:r>
    </w:p>
    <w:p w:rsidR="00A433CF" w:rsidRPr="00A433CF" w:rsidRDefault="00A433CF" w:rsidP="00A433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A433CF" w:rsidRPr="00A433CF" w:rsidRDefault="00A433CF" w:rsidP="00A433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A433CF" w:rsidRPr="00A433CF" w:rsidRDefault="00A433CF" w:rsidP="00A433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обучение грамоте</w:t>
      </w:r>
    </w:p>
    <w:p w:rsidR="00A433CF" w:rsidRPr="00A433CF" w:rsidRDefault="00A433CF" w:rsidP="00A433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развитие элементарных математических представлений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2. Какие причины, по вашему мнению, этих трудностей?</w:t>
      </w:r>
    </w:p>
    <w:p w:rsidR="00A433CF" w:rsidRPr="00A433CF" w:rsidRDefault="00A433CF" w:rsidP="00A433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материальные условия</w:t>
      </w:r>
    </w:p>
    <w:p w:rsidR="00A433CF" w:rsidRPr="00A433CF" w:rsidRDefault="00A433CF" w:rsidP="00A433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большое количество детей в группе</w:t>
      </w:r>
    </w:p>
    <w:p w:rsidR="00A433CF" w:rsidRPr="00A433CF" w:rsidRDefault="00A433CF" w:rsidP="00A433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отсутствие единых требований к ребенку со стороны воспитателя и родителей</w:t>
      </w:r>
    </w:p>
    <w:p w:rsidR="00A433CF" w:rsidRPr="00A433CF" w:rsidRDefault="00A433CF" w:rsidP="00A433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недостаточная методическая помощь со стороны руководства</w:t>
      </w:r>
    </w:p>
    <w:p w:rsidR="00A433CF" w:rsidRPr="00A433CF" w:rsidRDefault="00A433CF" w:rsidP="00A433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недостаток педагогического опыта</w:t>
      </w:r>
    </w:p>
    <w:p w:rsidR="00A433CF" w:rsidRPr="00A433CF" w:rsidRDefault="00A433CF" w:rsidP="00A433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нехватка методической литературы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3. Испытываете ли Вы затруднения в общении с: родителями, детьми, руководством?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A433CF" w:rsidRPr="00A433CF" w:rsidRDefault="00A433CF" w:rsidP="00A433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на занятиях</w:t>
      </w:r>
    </w:p>
    <w:p w:rsidR="00A433CF" w:rsidRPr="00A433CF" w:rsidRDefault="00A433CF" w:rsidP="00A433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 игровой деятельности</w:t>
      </w:r>
    </w:p>
    <w:p w:rsidR="00A433CF" w:rsidRPr="00A433CF" w:rsidRDefault="00A433CF" w:rsidP="00A433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 труде</w:t>
      </w:r>
    </w:p>
    <w:p w:rsidR="00A433CF" w:rsidRPr="00A433CF" w:rsidRDefault="00A433CF" w:rsidP="00A433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 художественной деятельности</w:t>
      </w:r>
    </w:p>
    <w:p w:rsidR="00A433CF" w:rsidRPr="00A433CF" w:rsidRDefault="00A433CF" w:rsidP="00A433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Какие трудности вы испытываете в организации работы по умственному воспитанию?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5. Оцените, пожалуйста, по 10-бальной системе, в какой степени у вас сформированы гностические умения:</w:t>
      </w:r>
    </w:p>
    <w:p w:rsidR="00A433CF" w:rsidRPr="00A433CF" w:rsidRDefault="00A433CF" w:rsidP="00A433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особенностей эмоционального развития дошкольника и умение его изучать</w:t>
      </w:r>
    </w:p>
    <w:p w:rsidR="00A433CF" w:rsidRPr="00A433CF" w:rsidRDefault="00A433CF" w:rsidP="00A433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умение видеть и понимать мотивы поведения ребенка</w:t>
      </w:r>
    </w:p>
    <w:p w:rsidR="00A433CF" w:rsidRPr="00A433CF" w:rsidRDefault="00A433CF" w:rsidP="00A433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умение изучать и развивать способности своих воспитанников</w:t>
      </w:r>
    </w:p>
    <w:p w:rsidR="00A433CF" w:rsidRPr="00A433CF" w:rsidRDefault="00A433CF" w:rsidP="00A433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умение диагностировать волевое развитие ребенка</w:t>
      </w:r>
    </w:p>
    <w:p w:rsidR="00A433CF" w:rsidRPr="00A433CF" w:rsidRDefault="00A433CF" w:rsidP="00A433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умение проанализировать и оценить свою деятельность и поведение</w:t>
      </w:r>
    </w:p>
    <w:p w:rsidR="00A433CF" w:rsidRPr="00A433CF" w:rsidRDefault="00A433CF" w:rsidP="00A433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умение анализировать опыт других воспитателей с целью перенесения в собственную педагогическую деятельность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6. Какие задачи вы ставите перед собой на ближайшее время?</w:t>
      </w:r>
    </w:p>
    <w:p w:rsidR="00A433CF" w:rsidRPr="00A433CF" w:rsidRDefault="00A433CF" w:rsidP="00A4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b/>
          <w:bCs/>
          <w:sz w:val="28"/>
          <w:szCs w:val="28"/>
        </w:rPr>
        <w:t>7. В какой методической помощи вы нуждаетесь?</w:t>
      </w:r>
    </w:p>
    <w:p w:rsidR="00A433CF" w:rsidRPr="00A433CF" w:rsidRDefault="00A433CF" w:rsidP="00A433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 прослушивании лекций по психологии, педагогике, методикам</w:t>
      </w:r>
    </w:p>
    <w:p w:rsidR="00A433CF" w:rsidRPr="00A433CF" w:rsidRDefault="00A433CF" w:rsidP="00A433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в методических консультациях по отдельным разделам</w:t>
      </w:r>
    </w:p>
    <w:p w:rsidR="00A433CF" w:rsidRPr="00A433CF" w:rsidRDefault="00A433CF" w:rsidP="00A433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CF">
        <w:rPr>
          <w:rFonts w:ascii="Times New Roman" w:eastAsia="Times New Roman" w:hAnsi="Times New Roman" w:cs="Times New Roman"/>
          <w:sz w:val="28"/>
          <w:szCs w:val="28"/>
        </w:rPr>
        <w:t>просмотре открытых занятий у опытных воспитателей</w:t>
      </w:r>
    </w:p>
    <w:p w:rsidR="00A433CF" w:rsidRPr="00A433CF" w:rsidRDefault="00A433CF" w:rsidP="00A433CF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433CF">
        <w:rPr>
          <w:rFonts w:ascii="Times New Roman" w:eastAsia="Times New Roman" w:hAnsi="Times New Roman"/>
          <w:sz w:val="28"/>
          <w:szCs w:val="28"/>
          <w:lang w:eastAsia="ru-RU"/>
        </w:rPr>
        <w:t>в знакомстве с передовым педагогическим опытом</w:t>
      </w:r>
    </w:p>
    <w:p w:rsidR="006915AD" w:rsidRPr="00A433CF" w:rsidRDefault="006915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5AD" w:rsidRPr="00A433CF" w:rsidSect="00A433C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FDE"/>
    <w:multiLevelType w:val="multilevel"/>
    <w:tmpl w:val="CE1CC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2E84"/>
    <w:multiLevelType w:val="multilevel"/>
    <w:tmpl w:val="59AEC8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13C1B"/>
    <w:multiLevelType w:val="multilevel"/>
    <w:tmpl w:val="53F2F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253AF"/>
    <w:multiLevelType w:val="multilevel"/>
    <w:tmpl w:val="71261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F34"/>
    <w:multiLevelType w:val="multilevel"/>
    <w:tmpl w:val="1D4664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C04B7"/>
    <w:multiLevelType w:val="multilevel"/>
    <w:tmpl w:val="355EB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63A41"/>
    <w:multiLevelType w:val="multilevel"/>
    <w:tmpl w:val="228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744EA"/>
    <w:multiLevelType w:val="multilevel"/>
    <w:tmpl w:val="F7EEFF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F120F"/>
    <w:multiLevelType w:val="multilevel"/>
    <w:tmpl w:val="EBF6F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F3815"/>
    <w:multiLevelType w:val="multilevel"/>
    <w:tmpl w:val="7890A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97684"/>
    <w:multiLevelType w:val="multilevel"/>
    <w:tmpl w:val="D060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84451"/>
    <w:multiLevelType w:val="multilevel"/>
    <w:tmpl w:val="11F89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86697"/>
    <w:multiLevelType w:val="multilevel"/>
    <w:tmpl w:val="F2D6A1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291658"/>
    <w:multiLevelType w:val="multilevel"/>
    <w:tmpl w:val="B5E21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364A1"/>
    <w:multiLevelType w:val="multilevel"/>
    <w:tmpl w:val="7A4C1D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52427"/>
    <w:multiLevelType w:val="multilevel"/>
    <w:tmpl w:val="42A6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E3BDB"/>
    <w:multiLevelType w:val="multilevel"/>
    <w:tmpl w:val="21202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170DE"/>
    <w:multiLevelType w:val="multilevel"/>
    <w:tmpl w:val="7DEC4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A243C"/>
    <w:multiLevelType w:val="multilevel"/>
    <w:tmpl w:val="81CA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11796"/>
    <w:multiLevelType w:val="multilevel"/>
    <w:tmpl w:val="2EEEB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06429"/>
    <w:multiLevelType w:val="multilevel"/>
    <w:tmpl w:val="86A27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97D37"/>
    <w:multiLevelType w:val="multilevel"/>
    <w:tmpl w:val="DD4EA2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72BDF"/>
    <w:multiLevelType w:val="multilevel"/>
    <w:tmpl w:val="A90A7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97185"/>
    <w:multiLevelType w:val="multilevel"/>
    <w:tmpl w:val="AD48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15868"/>
    <w:multiLevelType w:val="multilevel"/>
    <w:tmpl w:val="B6EACC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C745F"/>
    <w:multiLevelType w:val="multilevel"/>
    <w:tmpl w:val="8228B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2D48"/>
    <w:multiLevelType w:val="multilevel"/>
    <w:tmpl w:val="E0B404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8691D"/>
    <w:multiLevelType w:val="multilevel"/>
    <w:tmpl w:val="8B96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4D1D17"/>
    <w:multiLevelType w:val="multilevel"/>
    <w:tmpl w:val="5E7AC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D963C5"/>
    <w:multiLevelType w:val="multilevel"/>
    <w:tmpl w:val="A1B4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56FDB"/>
    <w:multiLevelType w:val="multilevel"/>
    <w:tmpl w:val="E2742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912401"/>
    <w:multiLevelType w:val="multilevel"/>
    <w:tmpl w:val="D722E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30"/>
  </w:num>
  <w:num w:numId="8">
    <w:abstractNumId w:val="12"/>
  </w:num>
  <w:num w:numId="9">
    <w:abstractNumId w:val="5"/>
  </w:num>
  <w:num w:numId="10">
    <w:abstractNumId w:val="26"/>
  </w:num>
  <w:num w:numId="11">
    <w:abstractNumId w:val="8"/>
  </w:num>
  <w:num w:numId="12">
    <w:abstractNumId w:val="20"/>
  </w:num>
  <w:num w:numId="13">
    <w:abstractNumId w:val="0"/>
  </w:num>
  <w:num w:numId="14">
    <w:abstractNumId w:val="4"/>
  </w:num>
  <w:num w:numId="15">
    <w:abstractNumId w:val="31"/>
  </w:num>
  <w:num w:numId="16">
    <w:abstractNumId w:val="22"/>
  </w:num>
  <w:num w:numId="17">
    <w:abstractNumId w:val="21"/>
  </w:num>
  <w:num w:numId="18">
    <w:abstractNumId w:val="17"/>
  </w:num>
  <w:num w:numId="19">
    <w:abstractNumId w:val="1"/>
  </w:num>
  <w:num w:numId="20">
    <w:abstractNumId w:val="14"/>
  </w:num>
  <w:num w:numId="21">
    <w:abstractNumId w:val="25"/>
  </w:num>
  <w:num w:numId="22">
    <w:abstractNumId w:val="28"/>
  </w:num>
  <w:num w:numId="23">
    <w:abstractNumId w:val="24"/>
  </w:num>
  <w:num w:numId="24">
    <w:abstractNumId w:val="13"/>
  </w:num>
  <w:num w:numId="25">
    <w:abstractNumId w:val="7"/>
  </w:num>
  <w:num w:numId="26">
    <w:abstractNumId w:val="15"/>
  </w:num>
  <w:num w:numId="27">
    <w:abstractNumId w:val="23"/>
  </w:num>
  <w:num w:numId="28">
    <w:abstractNumId w:val="10"/>
  </w:num>
  <w:num w:numId="29">
    <w:abstractNumId w:val="6"/>
  </w:num>
  <w:num w:numId="30">
    <w:abstractNumId w:val="18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CF"/>
    <w:rsid w:val="00065881"/>
    <w:rsid w:val="00120A56"/>
    <w:rsid w:val="001301C8"/>
    <w:rsid w:val="001350D8"/>
    <w:rsid w:val="00182764"/>
    <w:rsid w:val="001F7C00"/>
    <w:rsid w:val="0022666C"/>
    <w:rsid w:val="00261872"/>
    <w:rsid w:val="002A2A56"/>
    <w:rsid w:val="002B22A9"/>
    <w:rsid w:val="003506B4"/>
    <w:rsid w:val="003B6C72"/>
    <w:rsid w:val="003C265E"/>
    <w:rsid w:val="003C2DBE"/>
    <w:rsid w:val="003D7F60"/>
    <w:rsid w:val="00424EE0"/>
    <w:rsid w:val="00493C52"/>
    <w:rsid w:val="004E68D2"/>
    <w:rsid w:val="005450E7"/>
    <w:rsid w:val="00567CA0"/>
    <w:rsid w:val="00593308"/>
    <w:rsid w:val="005D3BB9"/>
    <w:rsid w:val="005F01A3"/>
    <w:rsid w:val="006915AD"/>
    <w:rsid w:val="006C2609"/>
    <w:rsid w:val="007E35FD"/>
    <w:rsid w:val="0081085C"/>
    <w:rsid w:val="0082266D"/>
    <w:rsid w:val="00921D78"/>
    <w:rsid w:val="0095331B"/>
    <w:rsid w:val="00974CE1"/>
    <w:rsid w:val="009A5C13"/>
    <w:rsid w:val="009F6003"/>
    <w:rsid w:val="00A433CF"/>
    <w:rsid w:val="00A442B3"/>
    <w:rsid w:val="00AC09CE"/>
    <w:rsid w:val="00AF568C"/>
    <w:rsid w:val="00B4461F"/>
    <w:rsid w:val="00B82FA2"/>
    <w:rsid w:val="00B86286"/>
    <w:rsid w:val="00BC6B8A"/>
    <w:rsid w:val="00C81DFB"/>
    <w:rsid w:val="00CA0E32"/>
    <w:rsid w:val="00CD04D7"/>
    <w:rsid w:val="00CF07EF"/>
    <w:rsid w:val="00D24E7A"/>
    <w:rsid w:val="00E1748B"/>
    <w:rsid w:val="00E37D5B"/>
    <w:rsid w:val="00E6461B"/>
    <w:rsid w:val="00EB3FA5"/>
    <w:rsid w:val="00F843BB"/>
    <w:rsid w:val="00F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3CF"/>
    <w:rPr>
      <w:b/>
      <w:bCs/>
    </w:rPr>
  </w:style>
  <w:style w:type="paragraph" w:styleId="a5">
    <w:name w:val="List Paragraph"/>
    <w:basedOn w:val="a"/>
    <w:uiPriority w:val="34"/>
    <w:qFormat/>
    <w:rsid w:val="00A433CF"/>
    <w:pPr>
      <w:ind w:left="720"/>
      <w:contextualSpacing/>
    </w:pPr>
    <w:rPr>
      <w:rFonts w:eastAsiaTheme="minorHAns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3CF"/>
    <w:rPr>
      <w:b/>
      <w:bCs/>
    </w:rPr>
  </w:style>
  <w:style w:type="paragraph" w:styleId="a5">
    <w:name w:val="List Paragraph"/>
    <w:basedOn w:val="a"/>
    <w:uiPriority w:val="34"/>
    <w:qFormat/>
    <w:rsid w:val="00A433CF"/>
    <w:pPr>
      <w:ind w:left="720"/>
      <w:contextualSpacing/>
    </w:pPr>
    <w:rPr>
      <w:rFonts w:eastAsiaTheme="minorHAns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kdou-2fso-rf.caduk.ru/DswMedia/testpsixologicheskiyklimatvkollektiv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kdou-2fso-rf.caduk.ru/DswMedia/testpedagogicheskoyorientirovannost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kdou-2fso-rf.caduk.ru/DswMedia/testdiagnostikaproblempedagog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kdou-2fso-rf.caduk.ru/DswMedia/testest-liuvaschuvstvoyumor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2016-10-03T08:11:00Z</dcterms:created>
  <dcterms:modified xsi:type="dcterms:W3CDTF">2016-10-03T08:12:00Z</dcterms:modified>
</cp:coreProperties>
</file>